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98272C" w14:textId="44FFF0F7" w:rsidR="00636AC9" w:rsidRDefault="00C325A9" w:rsidP="00636AC9">
      <w:pPr>
        <w:pStyle w:val="a3"/>
        <w:spacing w:before="73"/>
        <w:ind w:left="3768" w:right="1712" w:hanging="1830"/>
        <w:jc w:val="center"/>
        <w:rPr>
          <w:spacing w:val="-77"/>
          <w:sz w:val="24"/>
          <w:szCs w:val="24"/>
        </w:rPr>
      </w:pPr>
      <w:r w:rsidRPr="00636AC9">
        <w:rPr>
          <w:sz w:val="24"/>
          <w:szCs w:val="24"/>
        </w:rPr>
        <w:t>Материально – техническое обеспечение</w:t>
      </w:r>
    </w:p>
    <w:p w14:paraId="21C5AFE4" w14:textId="77777777" w:rsidR="00636AC9" w:rsidRDefault="00C325A9" w:rsidP="00636AC9">
      <w:pPr>
        <w:pStyle w:val="a3"/>
        <w:spacing w:before="73"/>
        <w:ind w:left="3768" w:right="1712" w:hanging="1830"/>
        <w:jc w:val="center"/>
        <w:rPr>
          <w:spacing w:val="1"/>
          <w:sz w:val="24"/>
          <w:szCs w:val="24"/>
        </w:rPr>
      </w:pPr>
      <w:r w:rsidRPr="00636AC9">
        <w:rPr>
          <w:sz w:val="24"/>
          <w:szCs w:val="24"/>
        </w:rPr>
        <w:t>кабинета</w:t>
      </w:r>
      <w:r w:rsidRPr="00636AC9">
        <w:rPr>
          <w:spacing w:val="4"/>
          <w:sz w:val="24"/>
          <w:szCs w:val="24"/>
        </w:rPr>
        <w:t xml:space="preserve"> </w:t>
      </w:r>
      <w:r w:rsidRPr="00636AC9">
        <w:rPr>
          <w:sz w:val="24"/>
          <w:szCs w:val="24"/>
        </w:rPr>
        <w:t>физика</w:t>
      </w:r>
      <w:r w:rsidR="00636AC9">
        <w:rPr>
          <w:sz w:val="24"/>
          <w:szCs w:val="24"/>
        </w:rPr>
        <w:t xml:space="preserve"> </w:t>
      </w:r>
      <w:r w:rsidRPr="00636AC9">
        <w:rPr>
          <w:sz w:val="24"/>
          <w:szCs w:val="24"/>
        </w:rPr>
        <w:t>центра</w:t>
      </w:r>
      <w:r w:rsidRPr="00636AC9">
        <w:rPr>
          <w:spacing w:val="-1"/>
          <w:sz w:val="24"/>
          <w:szCs w:val="24"/>
        </w:rPr>
        <w:t xml:space="preserve"> </w:t>
      </w:r>
      <w:r w:rsidRPr="00636AC9">
        <w:rPr>
          <w:sz w:val="24"/>
          <w:szCs w:val="24"/>
          <w:u w:val="thick"/>
        </w:rPr>
        <w:t>«Точка</w:t>
      </w:r>
      <w:r w:rsidRPr="00636AC9">
        <w:rPr>
          <w:spacing w:val="2"/>
          <w:sz w:val="24"/>
          <w:szCs w:val="24"/>
          <w:u w:val="thick"/>
        </w:rPr>
        <w:t xml:space="preserve"> </w:t>
      </w:r>
      <w:r w:rsidRPr="00636AC9">
        <w:rPr>
          <w:sz w:val="24"/>
          <w:szCs w:val="24"/>
          <w:u w:val="thick"/>
        </w:rPr>
        <w:t>роста»</w:t>
      </w:r>
      <w:r w:rsidRPr="00636AC9">
        <w:rPr>
          <w:spacing w:val="1"/>
          <w:sz w:val="24"/>
          <w:szCs w:val="24"/>
        </w:rPr>
        <w:t xml:space="preserve"> </w:t>
      </w:r>
      <w:r w:rsidRPr="00636AC9">
        <w:rPr>
          <w:sz w:val="24"/>
          <w:szCs w:val="24"/>
        </w:rPr>
        <w:t>на</w:t>
      </w:r>
      <w:r w:rsidRPr="00636AC9">
        <w:rPr>
          <w:spacing w:val="-1"/>
          <w:sz w:val="24"/>
          <w:szCs w:val="24"/>
        </w:rPr>
        <w:t xml:space="preserve"> </w:t>
      </w:r>
      <w:r w:rsidRPr="00636AC9">
        <w:rPr>
          <w:sz w:val="24"/>
          <w:szCs w:val="24"/>
        </w:rPr>
        <w:t>базе</w:t>
      </w:r>
    </w:p>
    <w:p w14:paraId="7BDF853D" w14:textId="77777777" w:rsidR="00636AC9" w:rsidRDefault="00C325A9" w:rsidP="00636AC9">
      <w:pPr>
        <w:pStyle w:val="a3"/>
        <w:spacing w:before="73"/>
        <w:ind w:left="3768" w:right="1712" w:hanging="1830"/>
        <w:jc w:val="center"/>
        <w:rPr>
          <w:sz w:val="24"/>
          <w:szCs w:val="24"/>
        </w:rPr>
      </w:pPr>
      <w:r w:rsidRPr="00636AC9">
        <w:rPr>
          <w:sz w:val="24"/>
          <w:szCs w:val="24"/>
        </w:rPr>
        <w:t>Муниципального</w:t>
      </w:r>
      <w:r w:rsidRPr="00636AC9">
        <w:rPr>
          <w:spacing w:val="-11"/>
          <w:sz w:val="24"/>
          <w:szCs w:val="24"/>
        </w:rPr>
        <w:t xml:space="preserve"> </w:t>
      </w:r>
      <w:r w:rsidRPr="00636AC9">
        <w:rPr>
          <w:sz w:val="24"/>
          <w:szCs w:val="24"/>
        </w:rPr>
        <w:t>бюджетного</w:t>
      </w:r>
      <w:r w:rsidRPr="00636AC9">
        <w:rPr>
          <w:spacing w:val="-12"/>
          <w:sz w:val="24"/>
          <w:szCs w:val="24"/>
        </w:rPr>
        <w:t xml:space="preserve"> </w:t>
      </w:r>
      <w:bookmarkStart w:id="0" w:name="_Hlk164334094"/>
      <w:r w:rsidRPr="00636AC9">
        <w:rPr>
          <w:sz w:val="24"/>
          <w:szCs w:val="24"/>
        </w:rPr>
        <w:t>общеобразовательного</w:t>
      </w:r>
      <w:bookmarkEnd w:id="0"/>
    </w:p>
    <w:p w14:paraId="1A943029" w14:textId="67165DE9" w:rsidR="00C325A9" w:rsidRPr="00636AC9" w:rsidRDefault="00636AC9" w:rsidP="00636AC9">
      <w:pPr>
        <w:pStyle w:val="a3"/>
        <w:spacing w:before="73"/>
        <w:ind w:left="3768" w:right="1712" w:hanging="1830"/>
        <w:jc w:val="center"/>
        <w:rPr>
          <w:sz w:val="24"/>
          <w:szCs w:val="24"/>
        </w:rPr>
      </w:pPr>
      <w:r w:rsidRPr="00636AC9">
        <w:rPr>
          <w:sz w:val="24"/>
          <w:szCs w:val="24"/>
        </w:rPr>
        <w:t>У</w:t>
      </w:r>
      <w:r w:rsidR="00C325A9" w:rsidRPr="00636AC9">
        <w:rPr>
          <w:sz w:val="24"/>
          <w:szCs w:val="24"/>
        </w:rPr>
        <w:t>чреждения</w:t>
      </w:r>
      <w:r>
        <w:rPr>
          <w:sz w:val="24"/>
          <w:szCs w:val="24"/>
        </w:rPr>
        <w:t xml:space="preserve"> </w:t>
      </w:r>
      <w:r w:rsidR="00C325A9" w:rsidRPr="00636AC9">
        <w:rPr>
          <w:sz w:val="24"/>
          <w:szCs w:val="24"/>
        </w:rPr>
        <w:t>«Средняя</w:t>
      </w:r>
      <w:r w:rsidR="00C325A9" w:rsidRPr="00636AC9">
        <w:rPr>
          <w:spacing w:val="93"/>
          <w:sz w:val="24"/>
          <w:szCs w:val="24"/>
        </w:rPr>
        <w:t xml:space="preserve"> </w:t>
      </w:r>
      <w:r w:rsidR="00C325A9" w:rsidRPr="00636AC9">
        <w:rPr>
          <w:sz w:val="24"/>
          <w:szCs w:val="24"/>
        </w:rPr>
        <w:t>общеобразовательная</w:t>
      </w:r>
    </w:p>
    <w:p w14:paraId="693F85E1" w14:textId="29CC009C" w:rsidR="00636AC9" w:rsidRDefault="00C325A9" w:rsidP="00636AC9">
      <w:pPr>
        <w:pStyle w:val="a3"/>
        <w:ind w:left="416" w:right="212"/>
        <w:jc w:val="center"/>
        <w:rPr>
          <w:spacing w:val="1"/>
          <w:sz w:val="24"/>
          <w:szCs w:val="24"/>
        </w:rPr>
      </w:pPr>
      <w:r w:rsidRPr="00636AC9">
        <w:rPr>
          <w:sz w:val="24"/>
          <w:szCs w:val="24"/>
        </w:rPr>
        <w:t xml:space="preserve">школа №3 </w:t>
      </w:r>
      <w:proofErr w:type="spellStart"/>
      <w:r w:rsidRPr="00636AC9">
        <w:rPr>
          <w:sz w:val="24"/>
          <w:szCs w:val="24"/>
        </w:rPr>
        <w:t>п.г.т</w:t>
      </w:r>
      <w:proofErr w:type="spellEnd"/>
      <w:r w:rsidRPr="00636AC9">
        <w:rPr>
          <w:sz w:val="24"/>
          <w:szCs w:val="24"/>
        </w:rPr>
        <w:t>. Актюбинский»</w:t>
      </w:r>
    </w:p>
    <w:p w14:paraId="42084872" w14:textId="601D908E" w:rsidR="00C325A9" w:rsidRPr="00636AC9" w:rsidRDefault="00C325A9" w:rsidP="00636AC9">
      <w:pPr>
        <w:pStyle w:val="a3"/>
        <w:ind w:left="416" w:right="212"/>
        <w:jc w:val="center"/>
        <w:rPr>
          <w:sz w:val="24"/>
          <w:szCs w:val="24"/>
        </w:rPr>
      </w:pPr>
      <w:r w:rsidRPr="00636AC9">
        <w:rPr>
          <w:sz w:val="24"/>
          <w:szCs w:val="24"/>
        </w:rPr>
        <w:t>Азнакаевского</w:t>
      </w:r>
      <w:r w:rsidRPr="00636AC9">
        <w:rPr>
          <w:spacing w:val="-8"/>
          <w:sz w:val="24"/>
          <w:szCs w:val="24"/>
        </w:rPr>
        <w:t xml:space="preserve"> </w:t>
      </w:r>
      <w:r w:rsidRPr="00636AC9">
        <w:rPr>
          <w:sz w:val="24"/>
          <w:szCs w:val="24"/>
        </w:rPr>
        <w:t>муниципального</w:t>
      </w:r>
      <w:r w:rsidRPr="00636AC9">
        <w:rPr>
          <w:spacing w:val="-7"/>
          <w:sz w:val="24"/>
          <w:szCs w:val="24"/>
        </w:rPr>
        <w:t xml:space="preserve"> </w:t>
      </w:r>
      <w:r w:rsidRPr="00636AC9">
        <w:rPr>
          <w:sz w:val="24"/>
          <w:szCs w:val="24"/>
        </w:rPr>
        <w:t>района</w:t>
      </w:r>
      <w:r w:rsidRPr="00636AC9">
        <w:rPr>
          <w:spacing w:val="-3"/>
          <w:sz w:val="24"/>
          <w:szCs w:val="24"/>
        </w:rPr>
        <w:t xml:space="preserve"> </w:t>
      </w:r>
      <w:r w:rsidRPr="00636AC9">
        <w:rPr>
          <w:sz w:val="24"/>
          <w:szCs w:val="24"/>
        </w:rPr>
        <w:t>Республики</w:t>
      </w:r>
      <w:r w:rsidRPr="00636AC9">
        <w:rPr>
          <w:spacing w:val="-8"/>
          <w:sz w:val="24"/>
          <w:szCs w:val="24"/>
        </w:rPr>
        <w:t xml:space="preserve"> </w:t>
      </w:r>
      <w:r w:rsidRPr="00636AC9">
        <w:rPr>
          <w:sz w:val="24"/>
          <w:szCs w:val="24"/>
        </w:rPr>
        <w:t>Татарстан</w:t>
      </w:r>
    </w:p>
    <w:p w14:paraId="0702FF9A" w14:textId="77777777" w:rsidR="00EA5719" w:rsidRPr="00636AC9" w:rsidRDefault="00EA5719" w:rsidP="00636AC9">
      <w:pPr>
        <w:pStyle w:val="a3"/>
        <w:jc w:val="center"/>
        <w:rPr>
          <w:sz w:val="24"/>
          <w:szCs w:val="24"/>
        </w:rPr>
      </w:pPr>
    </w:p>
    <w:p w14:paraId="191469D3" w14:textId="77777777" w:rsidR="00EA5719" w:rsidRPr="00636AC9" w:rsidRDefault="00EA5719" w:rsidP="00636AC9">
      <w:pPr>
        <w:pStyle w:val="a3"/>
        <w:spacing w:before="3"/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664"/>
        <w:gridCol w:w="2232"/>
      </w:tblGrid>
      <w:tr w:rsidR="00EA5719" w:rsidRPr="00636AC9" w14:paraId="3F49E9EB" w14:textId="77777777">
        <w:trPr>
          <w:trHeight w:val="364"/>
        </w:trPr>
        <w:tc>
          <w:tcPr>
            <w:tcW w:w="677" w:type="dxa"/>
          </w:tcPr>
          <w:p w14:paraId="3F2C83F1" w14:textId="77777777" w:rsidR="00EA5719" w:rsidRPr="00636AC9" w:rsidRDefault="00000000">
            <w:pPr>
              <w:pStyle w:val="TableParagraph"/>
              <w:spacing w:line="345" w:lineRule="exact"/>
              <w:ind w:left="13"/>
              <w:rPr>
                <w:sz w:val="24"/>
                <w:szCs w:val="24"/>
              </w:rPr>
            </w:pPr>
            <w:r w:rsidRPr="00636AC9">
              <w:rPr>
                <w:sz w:val="24"/>
                <w:szCs w:val="24"/>
              </w:rPr>
              <w:t>№</w:t>
            </w:r>
          </w:p>
        </w:tc>
        <w:tc>
          <w:tcPr>
            <w:tcW w:w="6664" w:type="dxa"/>
          </w:tcPr>
          <w:p w14:paraId="29CE888C" w14:textId="77777777" w:rsidR="00EA5719" w:rsidRPr="00636AC9" w:rsidRDefault="00000000">
            <w:pPr>
              <w:pStyle w:val="TableParagraph"/>
              <w:spacing w:line="345" w:lineRule="exact"/>
              <w:ind w:left="1339"/>
              <w:jc w:val="left"/>
              <w:rPr>
                <w:sz w:val="24"/>
                <w:szCs w:val="24"/>
              </w:rPr>
            </w:pPr>
            <w:r w:rsidRPr="00636AC9">
              <w:rPr>
                <w:sz w:val="24"/>
                <w:szCs w:val="24"/>
              </w:rPr>
              <w:t>Наименование</w:t>
            </w:r>
            <w:r w:rsidRPr="00636AC9">
              <w:rPr>
                <w:spacing w:val="-4"/>
                <w:sz w:val="24"/>
                <w:szCs w:val="24"/>
              </w:rPr>
              <w:t xml:space="preserve"> </w:t>
            </w:r>
            <w:r w:rsidRPr="00636AC9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2232" w:type="dxa"/>
          </w:tcPr>
          <w:p w14:paraId="73592E16" w14:textId="77777777" w:rsidR="00EA5719" w:rsidRPr="00636AC9" w:rsidRDefault="00000000">
            <w:pPr>
              <w:pStyle w:val="TableParagraph"/>
              <w:spacing w:line="345" w:lineRule="exact"/>
              <w:ind w:left="299" w:right="281"/>
              <w:rPr>
                <w:sz w:val="24"/>
                <w:szCs w:val="24"/>
              </w:rPr>
            </w:pPr>
            <w:r w:rsidRPr="00636AC9">
              <w:rPr>
                <w:sz w:val="24"/>
                <w:szCs w:val="24"/>
              </w:rPr>
              <w:t>Количество</w:t>
            </w:r>
          </w:p>
        </w:tc>
      </w:tr>
      <w:tr w:rsidR="00EA5719" w:rsidRPr="00636AC9" w14:paraId="419DF42B" w14:textId="77777777" w:rsidTr="00636AC9">
        <w:trPr>
          <w:trHeight w:val="735"/>
        </w:trPr>
        <w:tc>
          <w:tcPr>
            <w:tcW w:w="677" w:type="dxa"/>
          </w:tcPr>
          <w:p w14:paraId="119FB3D1" w14:textId="77777777" w:rsidR="00EA5719" w:rsidRPr="00636AC9" w:rsidRDefault="00000000">
            <w:pPr>
              <w:pStyle w:val="TableParagraph"/>
              <w:rPr>
                <w:sz w:val="24"/>
                <w:szCs w:val="24"/>
              </w:rPr>
            </w:pPr>
            <w:r w:rsidRPr="00636AC9">
              <w:rPr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14:paraId="36C20B6E" w14:textId="77777777" w:rsidR="00EA5719" w:rsidRPr="00636AC9" w:rsidRDefault="00000000">
            <w:pPr>
              <w:pStyle w:val="TableParagraph"/>
              <w:spacing w:line="240" w:lineRule="auto"/>
              <w:ind w:left="110" w:right="1904"/>
              <w:jc w:val="left"/>
              <w:rPr>
                <w:sz w:val="24"/>
                <w:szCs w:val="24"/>
              </w:rPr>
            </w:pPr>
            <w:r w:rsidRPr="00636AC9">
              <w:rPr>
                <w:sz w:val="24"/>
                <w:szCs w:val="24"/>
              </w:rPr>
              <w:t>Цифровая лаборатория по физике</w:t>
            </w:r>
            <w:r w:rsidRPr="00636AC9">
              <w:rPr>
                <w:spacing w:val="-77"/>
                <w:sz w:val="24"/>
                <w:szCs w:val="24"/>
              </w:rPr>
              <w:t xml:space="preserve"> </w:t>
            </w:r>
            <w:r w:rsidRPr="00636AC9">
              <w:rPr>
                <w:sz w:val="24"/>
                <w:szCs w:val="24"/>
              </w:rPr>
              <w:t>(ученическая)</w:t>
            </w:r>
          </w:p>
        </w:tc>
        <w:tc>
          <w:tcPr>
            <w:tcW w:w="2232" w:type="dxa"/>
          </w:tcPr>
          <w:p w14:paraId="4D3D3EC5" w14:textId="30D2238E" w:rsidR="00EA5719" w:rsidRPr="00636AC9" w:rsidRDefault="00C325A9">
            <w:pPr>
              <w:pStyle w:val="TableParagraph"/>
              <w:ind w:left="15"/>
              <w:rPr>
                <w:sz w:val="24"/>
                <w:szCs w:val="24"/>
              </w:rPr>
            </w:pPr>
            <w:r w:rsidRPr="00636AC9">
              <w:rPr>
                <w:sz w:val="24"/>
                <w:szCs w:val="24"/>
              </w:rPr>
              <w:t>3</w:t>
            </w:r>
          </w:p>
        </w:tc>
      </w:tr>
      <w:tr w:rsidR="00EA5719" w:rsidRPr="00636AC9" w14:paraId="744F2C5E" w14:textId="77777777" w:rsidTr="00636AC9">
        <w:trPr>
          <w:trHeight w:val="561"/>
        </w:trPr>
        <w:tc>
          <w:tcPr>
            <w:tcW w:w="677" w:type="dxa"/>
          </w:tcPr>
          <w:p w14:paraId="63ACDEF9" w14:textId="77777777" w:rsidR="00EA5719" w:rsidRPr="00636AC9" w:rsidRDefault="00000000">
            <w:pPr>
              <w:pStyle w:val="TableParagraph"/>
              <w:rPr>
                <w:sz w:val="24"/>
                <w:szCs w:val="24"/>
              </w:rPr>
            </w:pPr>
            <w:r w:rsidRPr="00636AC9">
              <w:rPr>
                <w:sz w:val="24"/>
                <w:szCs w:val="24"/>
              </w:rPr>
              <w:t>2</w:t>
            </w:r>
          </w:p>
        </w:tc>
        <w:tc>
          <w:tcPr>
            <w:tcW w:w="6664" w:type="dxa"/>
          </w:tcPr>
          <w:p w14:paraId="79F2EFFD" w14:textId="77777777" w:rsidR="00EA5719" w:rsidRPr="00636AC9" w:rsidRDefault="00000000">
            <w:pPr>
              <w:pStyle w:val="TableParagraph"/>
              <w:ind w:left="110"/>
              <w:jc w:val="left"/>
              <w:rPr>
                <w:sz w:val="24"/>
                <w:szCs w:val="24"/>
              </w:rPr>
            </w:pPr>
            <w:r w:rsidRPr="00636AC9">
              <w:rPr>
                <w:sz w:val="24"/>
                <w:szCs w:val="24"/>
              </w:rPr>
              <w:t>МФУ</w:t>
            </w:r>
            <w:r w:rsidRPr="00636AC9">
              <w:rPr>
                <w:spacing w:val="-3"/>
                <w:sz w:val="24"/>
                <w:szCs w:val="24"/>
              </w:rPr>
              <w:t xml:space="preserve"> </w:t>
            </w:r>
            <w:r w:rsidRPr="00636AC9">
              <w:rPr>
                <w:sz w:val="24"/>
                <w:szCs w:val="24"/>
              </w:rPr>
              <w:t>(принтер,</w:t>
            </w:r>
            <w:r w:rsidRPr="00636AC9">
              <w:rPr>
                <w:spacing w:val="-5"/>
                <w:sz w:val="24"/>
                <w:szCs w:val="24"/>
              </w:rPr>
              <w:t xml:space="preserve"> </w:t>
            </w:r>
            <w:r w:rsidRPr="00636AC9">
              <w:rPr>
                <w:sz w:val="24"/>
                <w:szCs w:val="24"/>
              </w:rPr>
              <w:t>сканер,</w:t>
            </w:r>
            <w:r w:rsidRPr="00636AC9">
              <w:rPr>
                <w:spacing w:val="-4"/>
                <w:sz w:val="24"/>
                <w:szCs w:val="24"/>
              </w:rPr>
              <w:t xml:space="preserve"> </w:t>
            </w:r>
            <w:r w:rsidRPr="00636AC9">
              <w:rPr>
                <w:sz w:val="24"/>
                <w:szCs w:val="24"/>
              </w:rPr>
              <w:t>копир)</w:t>
            </w:r>
          </w:p>
        </w:tc>
        <w:tc>
          <w:tcPr>
            <w:tcW w:w="2232" w:type="dxa"/>
          </w:tcPr>
          <w:p w14:paraId="77EDAE93" w14:textId="77777777" w:rsidR="00EA5719" w:rsidRPr="00636AC9" w:rsidRDefault="00000000">
            <w:pPr>
              <w:pStyle w:val="TableParagraph"/>
              <w:ind w:left="15"/>
              <w:rPr>
                <w:sz w:val="24"/>
                <w:szCs w:val="24"/>
              </w:rPr>
            </w:pPr>
            <w:r w:rsidRPr="00636AC9">
              <w:rPr>
                <w:sz w:val="24"/>
                <w:szCs w:val="24"/>
              </w:rPr>
              <w:t>1</w:t>
            </w:r>
          </w:p>
        </w:tc>
      </w:tr>
      <w:tr w:rsidR="00C325A9" w:rsidRPr="00636AC9" w14:paraId="7CC03276" w14:textId="77777777" w:rsidTr="00636AC9">
        <w:trPr>
          <w:trHeight w:val="413"/>
        </w:trPr>
        <w:tc>
          <w:tcPr>
            <w:tcW w:w="677" w:type="dxa"/>
            <w:tcBorders>
              <w:bottom w:val="single" w:sz="4" w:space="0" w:color="auto"/>
            </w:tcBorders>
          </w:tcPr>
          <w:p w14:paraId="1C6612CE" w14:textId="77777777" w:rsidR="00C325A9" w:rsidRPr="00636AC9" w:rsidRDefault="00C325A9">
            <w:pPr>
              <w:pStyle w:val="TableParagraph"/>
              <w:spacing w:line="357" w:lineRule="exact"/>
              <w:rPr>
                <w:sz w:val="24"/>
                <w:szCs w:val="24"/>
              </w:rPr>
            </w:pPr>
            <w:r w:rsidRPr="00636AC9">
              <w:rPr>
                <w:sz w:val="24"/>
                <w:szCs w:val="24"/>
              </w:rPr>
              <w:t>3</w:t>
            </w:r>
          </w:p>
        </w:tc>
        <w:tc>
          <w:tcPr>
            <w:tcW w:w="6664" w:type="dxa"/>
            <w:tcBorders>
              <w:bottom w:val="single" w:sz="4" w:space="0" w:color="auto"/>
            </w:tcBorders>
          </w:tcPr>
          <w:p w14:paraId="12EC17AB" w14:textId="51EAFB1F" w:rsidR="00C325A9" w:rsidRPr="00636AC9" w:rsidRDefault="00C325A9" w:rsidP="00636AC9">
            <w:pPr>
              <w:pStyle w:val="TableParagraph"/>
              <w:spacing w:line="357" w:lineRule="exact"/>
              <w:ind w:left="110"/>
              <w:jc w:val="left"/>
              <w:rPr>
                <w:sz w:val="24"/>
                <w:szCs w:val="24"/>
              </w:rPr>
            </w:pPr>
            <w:r w:rsidRPr="00636AC9">
              <w:rPr>
                <w:sz w:val="24"/>
                <w:szCs w:val="24"/>
              </w:rPr>
              <w:t>Ноутбук</w:t>
            </w:r>
          </w:p>
        </w:tc>
        <w:tc>
          <w:tcPr>
            <w:tcW w:w="2232" w:type="dxa"/>
            <w:tcBorders>
              <w:bottom w:val="single" w:sz="4" w:space="0" w:color="auto"/>
            </w:tcBorders>
          </w:tcPr>
          <w:p w14:paraId="0654C2C2" w14:textId="19862A14" w:rsidR="00C325A9" w:rsidRPr="00636AC9" w:rsidRDefault="00C325A9">
            <w:pPr>
              <w:pStyle w:val="TableParagraph"/>
              <w:spacing w:line="357" w:lineRule="exact"/>
              <w:ind w:left="15"/>
              <w:rPr>
                <w:sz w:val="24"/>
                <w:szCs w:val="24"/>
              </w:rPr>
            </w:pPr>
            <w:r w:rsidRPr="00636AC9">
              <w:rPr>
                <w:sz w:val="24"/>
                <w:szCs w:val="24"/>
              </w:rPr>
              <w:t>2</w:t>
            </w:r>
          </w:p>
        </w:tc>
      </w:tr>
      <w:tr w:rsidR="00C325A9" w:rsidRPr="00636AC9" w14:paraId="442196DB" w14:textId="77777777" w:rsidTr="00C325A9">
        <w:trPr>
          <w:trHeight w:val="360"/>
        </w:trPr>
        <w:tc>
          <w:tcPr>
            <w:tcW w:w="677" w:type="dxa"/>
            <w:tcBorders>
              <w:top w:val="single" w:sz="4" w:space="0" w:color="auto"/>
            </w:tcBorders>
          </w:tcPr>
          <w:p w14:paraId="074EEE04" w14:textId="6DA5E5E9" w:rsidR="00C325A9" w:rsidRPr="00636AC9" w:rsidRDefault="00C325A9" w:rsidP="00C325A9">
            <w:pPr>
              <w:pStyle w:val="TableParagraph"/>
              <w:spacing w:line="357" w:lineRule="exact"/>
              <w:rPr>
                <w:sz w:val="24"/>
                <w:szCs w:val="24"/>
              </w:rPr>
            </w:pPr>
            <w:r w:rsidRPr="00636AC9">
              <w:rPr>
                <w:sz w:val="24"/>
                <w:szCs w:val="24"/>
              </w:rPr>
              <w:t>4</w:t>
            </w:r>
          </w:p>
        </w:tc>
        <w:tc>
          <w:tcPr>
            <w:tcW w:w="6664" w:type="dxa"/>
            <w:tcBorders>
              <w:top w:val="single" w:sz="4" w:space="0" w:color="auto"/>
            </w:tcBorders>
          </w:tcPr>
          <w:p w14:paraId="7A0DB1C4" w14:textId="616C85ED" w:rsidR="00C325A9" w:rsidRPr="00636AC9" w:rsidRDefault="00C325A9" w:rsidP="00C325A9">
            <w:pPr>
              <w:pStyle w:val="TableParagraph"/>
              <w:spacing w:line="357" w:lineRule="exact"/>
              <w:ind w:left="110"/>
              <w:jc w:val="left"/>
              <w:rPr>
                <w:sz w:val="24"/>
                <w:szCs w:val="24"/>
              </w:rPr>
            </w:pPr>
            <w:r w:rsidRPr="00636AC9">
              <w:rPr>
                <w:sz w:val="24"/>
                <w:szCs w:val="24"/>
              </w:rPr>
              <w:t>Робототехнический набор</w:t>
            </w:r>
          </w:p>
        </w:tc>
        <w:tc>
          <w:tcPr>
            <w:tcW w:w="2232" w:type="dxa"/>
            <w:tcBorders>
              <w:top w:val="single" w:sz="4" w:space="0" w:color="auto"/>
            </w:tcBorders>
          </w:tcPr>
          <w:p w14:paraId="7A69B3BF" w14:textId="1B5ABF46" w:rsidR="00C325A9" w:rsidRPr="00636AC9" w:rsidRDefault="00C325A9" w:rsidP="00C325A9">
            <w:pPr>
              <w:pStyle w:val="TableParagraph"/>
              <w:spacing w:line="357" w:lineRule="exact"/>
              <w:ind w:left="15"/>
              <w:rPr>
                <w:sz w:val="24"/>
                <w:szCs w:val="24"/>
              </w:rPr>
            </w:pPr>
            <w:r w:rsidRPr="00636AC9">
              <w:rPr>
                <w:sz w:val="24"/>
                <w:szCs w:val="24"/>
              </w:rPr>
              <w:t>3</w:t>
            </w:r>
          </w:p>
        </w:tc>
      </w:tr>
    </w:tbl>
    <w:p w14:paraId="745CDC97" w14:textId="77777777" w:rsidR="00B646FC" w:rsidRPr="00636AC9" w:rsidRDefault="00B646FC">
      <w:pPr>
        <w:rPr>
          <w:sz w:val="24"/>
          <w:szCs w:val="24"/>
        </w:rPr>
      </w:pPr>
    </w:p>
    <w:sectPr w:rsidR="00B646FC" w:rsidRPr="00636AC9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5719"/>
    <w:rsid w:val="005E0950"/>
    <w:rsid w:val="00636AC9"/>
    <w:rsid w:val="00B646FC"/>
    <w:rsid w:val="00C325A9"/>
    <w:rsid w:val="00EA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BF622"/>
  <w15:docId w15:val="{3B3E67F9-1863-43F9-B982-3F4CEED9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62" w:lineRule="exact"/>
      <w:ind w:left="11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C325A9"/>
    <w:rPr>
      <w:rFonts w:ascii="Times New Roman" w:eastAsia="Times New Roman" w:hAnsi="Times New Roman" w:cs="Times New Roman"/>
      <w:b/>
      <w:bCs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26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G018</cp:lastModifiedBy>
  <cp:revision>4</cp:revision>
  <dcterms:created xsi:type="dcterms:W3CDTF">2024-04-18T08:59:00Z</dcterms:created>
  <dcterms:modified xsi:type="dcterms:W3CDTF">2024-05-30T05:04:00Z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2024-04-18T00:00:00Z</vt:filetime>
  </property>
</Properties>
</file>